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spacing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中交疏浚国家海洋综合试验场(威海)建设项目经理部</w:t>
      </w:r>
    </w:p>
    <w:p>
      <w:pPr>
        <w:widowControl w:val="0"/>
        <w:numPr>
          <w:ilvl w:val="0"/>
          <w:numId w:val="0"/>
        </w:numPr>
        <w:spacing w:line="560" w:lineRule="exact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应聘人员登记表</w:t>
      </w:r>
    </w:p>
    <w:tbl>
      <w:tblPr>
        <w:tblStyle w:val="2"/>
        <w:tblW w:w="9041" w:type="dxa"/>
        <w:tblInd w:w="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8"/>
        <w:gridCol w:w="5"/>
        <w:gridCol w:w="16"/>
        <w:gridCol w:w="1108"/>
        <w:gridCol w:w="557"/>
        <w:gridCol w:w="292"/>
        <w:gridCol w:w="9"/>
        <w:gridCol w:w="126"/>
        <w:gridCol w:w="435"/>
        <w:gridCol w:w="844"/>
        <w:gridCol w:w="139"/>
        <w:gridCol w:w="277"/>
        <w:gridCol w:w="156"/>
        <w:gridCol w:w="838"/>
        <w:gridCol w:w="155"/>
        <w:gridCol w:w="125"/>
        <w:gridCol w:w="159"/>
        <w:gridCol w:w="844"/>
        <w:gridCol w:w="9"/>
        <w:gridCol w:w="266"/>
        <w:gridCol w:w="105"/>
        <w:gridCol w:w="1309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35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33" w:type="dxa"/>
            <w:gridSpan w:val="5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粘贴近期一寸彩色证件照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0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籍贯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3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6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3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0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加入组织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3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17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参加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时间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33" w:type="dxa"/>
            <w:gridSpan w:val="5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0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社保所在地</w:t>
            </w:r>
          </w:p>
        </w:tc>
        <w:tc>
          <w:tcPr>
            <w:tcW w:w="20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7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身高/体重</w:t>
            </w: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17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档案所在地</w:t>
            </w:r>
          </w:p>
        </w:tc>
        <w:tc>
          <w:tcPr>
            <w:tcW w:w="3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0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爱好/特长</w:t>
            </w:r>
          </w:p>
        </w:tc>
        <w:tc>
          <w:tcPr>
            <w:tcW w:w="3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外语水平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17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7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电子邮箱</w:t>
            </w:r>
          </w:p>
        </w:tc>
        <w:tc>
          <w:tcPr>
            <w:tcW w:w="253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0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52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07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现定居地地址</w:t>
            </w:r>
          </w:p>
        </w:tc>
        <w:tc>
          <w:tcPr>
            <w:tcW w:w="5220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24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邮政编码</w:t>
            </w:r>
          </w:p>
        </w:tc>
        <w:tc>
          <w:tcPr>
            <w:tcW w:w="13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20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应聘岗位</w:t>
            </w:r>
          </w:p>
        </w:tc>
        <w:tc>
          <w:tcPr>
            <w:tcW w:w="775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618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应聘理由</w:t>
            </w:r>
          </w:p>
        </w:tc>
        <w:tc>
          <w:tcPr>
            <w:tcW w:w="7753" w:type="dxa"/>
            <w:gridSpan w:val="1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7" w:hRule="atLeast"/>
        </w:trPr>
        <w:tc>
          <w:tcPr>
            <w:tcW w:w="9032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教育经历栏（自高中起）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930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22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学校</w:t>
            </w:r>
          </w:p>
        </w:tc>
        <w:tc>
          <w:tcPr>
            <w:tcW w:w="1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专业</w:t>
            </w:r>
          </w:p>
        </w:tc>
        <w:tc>
          <w:tcPr>
            <w:tcW w:w="14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教学方式（全日制或其他）</w:t>
            </w: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证明人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及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7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6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8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6" w:hRule="atLeast"/>
        </w:trPr>
        <w:tc>
          <w:tcPr>
            <w:tcW w:w="127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56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0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41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7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学校期间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7783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培训情况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19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培训项目</w:t>
            </w:r>
          </w:p>
        </w:tc>
        <w:tc>
          <w:tcPr>
            <w:tcW w:w="38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培训成果或学到的技能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819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证书情况</w:t>
            </w:r>
          </w:p>
        </w:tc>
        <w:tc>
          <w:tcPr>
            <w:tcW w:w="1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获得证书时间</w:t>
            </w:r>
          </w:p>
        </w:tc>
        <w:tc>
          <w:tcPr>
            <w:tcW w:w="580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证书名称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0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0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25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78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5805" w:type="dxa"/>
            <w:gridSpan w:val="1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9041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工作单位经历栏（要求：相邻时间不间断）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5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所在单位全称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（请注明企业性质：国有/民营/合资）</w:t>
            </w: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岗位</w:t>
            </w: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薪酬水平</w:t>
            </w:r>
          </w:p>
        </w:tc>
        <w:tc>
          <w:tcPr>
            <w:tcW w:w="12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离职原因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证明人、职务及联系方式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4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6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29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9041" w:type="dxa"/>
            <w:gridSpan w:val="2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项目经历栏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18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项目体量/类别</w:t>
            </w:r>
          </w:p>
        </w:tc>
        <w:tc>
          <w:tcPr>
            <w:tcW w:w="2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项目职务及主要职责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证明人、职务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25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845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241" w:hRule="atLeast"/>
        </w:trPr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工作业绩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及成果</w:t>
            </w:r>
          </w:p>
        </w:tc>
        <w:tc>
          <w:tcPr>
            <w:tcW w:w="7769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464" w:hRule="atLeast"/>
        </w:trPr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工作期间个人奖惩情况</w:t>
            </w:r>
          </w:p>
        </w:tc>
        <w:tc>
          <w:tcPr>
            <w:tcW w:w="7769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7" w:hRule="atLeast"/>
        </w:trPr>
        <w:tc>
          <w:tcPr>
            <w:tcW w:w="9032" w:type="dxa"/>
            <w:gridSpan w:val="2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社会关系栏（主要家庭成员情况）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6" w:hRule="atLeast"/>
        </w:trPr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9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309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工作单位全称</w:t>
            </w: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特殊情况说明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7" w:hRule="atLeast"/>
        </w:trPr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9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5" w:hRule="atLeast"/>
        </w:trPr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9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548" w:hRule="atLeast"/>
        </w:trPr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8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95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0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689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1767" w:hRule="atLeast"/>
        </w:trPr>
        <w:tc>
          <w:tcPr>
            <w:tcW w:w="12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补充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>说明</w:t>
            </w:r>
          </w:p>
        </w:tc>
        <w:tc>
          <w:tcPr>
            <w:tcW w:w="7769" w:type="dxa"/>
            <w:gridSpan w:val="2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" w:type="dxa"/>
          <w:trHeight w:val="2548" w:hRule="atLeast"/>
        </w:trPr>
        <w:tc>
          <w:tcPr>
            <w:tcW w:w="9032" w:type="dxa"/>
            <w:gridSpan w:val="22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应聘人声明：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本人保证本表中填写的各项资料以及提供的个人材料、体检材料及面试过程中所陈述的内容真实有效，同意并愿意配合公司进行背景调查。如有伪造、虚假或隐瞒行为，本人愿意按公司有关规定接受处理。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应聘者签名：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                         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时间：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24"/>
                <w:highlight w:val="none"/>
              </w:rPr>
              <w:t>附：相关证书扫描件</w:t>
            </w:r>
          </w:p>
        </w:tc>
      </w:tr>
    </w:tbl>
    <w:p>
      <w:pPr>
        <w:spacing w:before="2"/>
        <w:ind w:left="660" w:right="0" w:firstLine="0"/>
        <w:jc w:val="left"/>
        <w:outlineLvl w:val="2"/>
        <w:rPr>
          <w:b w:val="0"/>
          <w:bCs w:val="0"/>
          <w:color w:val="auto"/>
          <w:sz w:val="24"/>
          <w:highlight w:val="none"/>
        </w:rPr>
      </w:pPr>
      <w:r>
        <w:rPr>
          <w:b w:val="0"/>
          <w:bCs w:val="0"/>
          <w:color w:val="auto"/>
          <w:sz w:val="24"/>
          <w:highlight w:val="none"/>
        </w:rPr>
        <w:t>请应聘者注意：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1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所有内容必须填写完全，如果没有，必须填“无”，不能空白；对于收到的应聘材料我们将进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行审核，如暂无合适岗位我们将应聘材料留存一年。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2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请将相关从业资质、职称、学历学位、个人荣誉、业绩成果、过往任职文件等证书材料扫描件作为本表附件。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8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面试时请携带所有证书、身份证等原件。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AC77BE"/>
    <w:rsid w:val="60AC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中交疏浚</Company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Office_11.8.0.16970_F1E327BC-269C-435d-A152-05C5408002CA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2024-11-11T07:47:00Z</dcterms:created>
  <dc:creator>玉环公司</dc:creator>
  <cp:lastModifiedBy>玉环公司</cp:lastModifiedBy>
  <dcterms:modified xsi:type="dcterms:W3CDTF">2024-11-11T07:48:58Z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2052-11.8.0.16970</vt:lpwstr>
  </property>
  <property fmtid="{D5CDD505-2E9C-101B-9397-08002B2CF9AE}" pid="3" name="ICV">
    <vt:lpwstr>039A601A4CD142588EFB1A05577184D2</vt:lpwstr>
  </property>
</Properties>
</file>